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7" w:type="dxa"/>
        <w:tblInd w:w="360" w:type="dxa"/>
        <w:tblLook w:val="04A0" w:firstRow="1" w:lastRow="0" w:firstColumn="1" w:lastColumn="0" w:noHBand="0" w:noVBand="1"/>
      </w:tblPr>
      <w:tblGrid>
        <w:gridCol w:w="1980"/>
        <w:gridCol w:w="3652"/>
        <w:gridCol w:w="836"/>
        <w:gridCol w:w="192"/>
        <w:gridCol w:w="1890"/>
        <w:gridCol w:w="1710"/>
        <w:gridCol w:w="329"/>
        <w:gridCol w:w="222"/>
        <w:gridCol w:w="348"/>
        <w:gridCol w:w="348"/>
      </w:tblGrid>
      <w:tr w:rsidR="00217E33" w:rsidRPr="00217E33" w14:paraId="7B414E16" w14:textId="77777777" w:rsidTr="00217E33">
        <w:trPr>
          <w:trHeight w:val="450"/>
        </w:trPr>
        <w:tc>
          <w:tcPr>
            <w:tcW w:w="1150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A8D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0"/>
            </w:tblGrid>
            <w:tr w:rsidR="00217E33" w:rsidRPr="00217E33" w14:paraId="17D1BAED" w14:textId="77777777">
              <w:trPr>
                <w:trHeight w:val="537"/>
                <w:tblCellSpacing w:w="0" w:type="dxa"/>
              </w:trPr>
              <w:tc>
                <w:tcPr>
                  <w:tcW w:w="10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661F75" w14:textId="77777777" w:rsidR="00217E33" w:rsidRPr="00217E33" w:rsidRDefault="00217E33" w:rsidP="00217E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</w:pPr>
                  <w:r w:rsidRPr="00217E33">
                    <w:rPr>
                      <w:rFonts w:ascii="Calibri" w:eastAsia="Times New Roman" w:hAnsi="Calibri" w:cs="Times New Roman"/>
                      <w:noProof/>
                      <w:color w:val="00000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55F67F3" wp14:editId="4823B51C">
                            <wp:simplePos x="0" y="0"/>
                            <wp:positionH relativeFrom="column">
                              <wp:posOffset>552450</wp:posOffset>
                            </wp:positionH>
                            <wp:positionV relativeFrom="paragraph">
                              <wp:posOffset>412115</wp:posOffset>
                            </wp:positionV>
                            <wp:extent cx="5819775" cy="9525"/>
                            <wp:effectExtent l="0" t="0" r="9525" b="28575"/>
                            <wp:wrapNone/>
                            <wp:docPr id="4" name="Straight Connector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0800000" flipV="1">
                                      <a:off x="0" y="0"/>
                                      <a:ext cx="5819777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      <w:pict>
                          <v:line w14:anchorId="246CE9AF" id="Straight Connector 4" o:spid="_x0000_s1026" style="position:absolute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32.45pt" to="501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217E33"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  <w:t xml:space="preserve"> 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  <w:t xml:space="preserve">   </w:t>
                  </w:r>
                  <w:r w:rsidRPr="00217E33"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  <w:t>APPLICATION FOR ORYX AWARD</w:t>
                  </w:r>
                </w:p>
              </w:tc>
            </w:tr>
            <w:tr w:rsidR="00217E33" w:rsidRPr="00217E33" w14:paraId="74635759" w14:textId="77777777">
              <w:trPr>
                <w:trHeight w:val="537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CCD78" w14:textId="77777777" w:rsidR="00217E33" w:rsidRPr="00217E33" w:rsidRDefault="00217E33" w:rsidP="00217E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</w:pPr>
                </w:p>
              </w:tc>
            </w:tr>
          </w:tbl>
          <w:p w14:paraId="221ADA9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0A608720" w14:textId="77777777" w:rsidTr="00217E33">
        <w:trPr>
          <w:trHeight w:val="450"/>
        </w:trPr>
        <w:tc>
          <w:tcPr>
            <w:tcW w:w="115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DA3C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2A310AD6" w14:textId="77777777" w:rsidTr="00217E33">
        <w:trPr>
          <w:trHeight w:val="450"/>
        </w:trPr>
        <w:tc>
          <w:tcPr>
            <w:tcW w:w="115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C7FD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586E425F" w14:textId="77777777" w:rsidTr="00217E33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824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952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75254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0DCE8F5E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5190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0E770FC3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D0D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AGE CATEGORY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F34E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4F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BIRTH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0818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14:paraId="3536B2D3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27143F24" w14:textId="77777777" w:rsidTr="00217E33">
        <w:trPr>
          <w:trHeight w:val="315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A46DC8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4425D751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EC7055E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</w:rPr>
              <w:t>PREVIOUS RECORDS</w:t>
            </w:r>
          </w:p>
        </w:tc>
      </w:tr>
      <w:tr w:rsidR="00217E33" w:rsidRPr="00217E33" w14:paraId="4C4FCE51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150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RECORD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1FF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EVENT</w:t>
            </w:r>
          </w:p>
        </w:tc>
        <w:tc>
          <w:tcPr>
            <w:tcW w:w="46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50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PERFORMANCE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C1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</w:tr>
      <w:tr w:rsidR="00217E33" w:rsidRPr="00217E33" w14:paraId="180150B8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C75B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96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8D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BF4F5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0B1BA2B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6409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1C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88F4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C504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0ABB0FD0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EAC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298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C0D0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BCCC3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269E46A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502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3E8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6017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2D0B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3655BAC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B79B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75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21B2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5BC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E2A34C0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DC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9BD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B50F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CF75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8F8CA6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9BB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F00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22457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8E01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075FA231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17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19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EB5A4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36B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2E108233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E7B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200648C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A5FA31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</w:rPr>
              <w:t>PREVIOUS COLOURS</w:t>
            </w:r>
          </w:p>
        </w:tc>
      </w:tr>
      <w:tr w:rsidR="00217E33" w:rsidRPr="00217E33" w14:paraId="0BF8B8A6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BB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4BD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EVENT</w:t>
            </w:r>
          </w:p>
        </w:tc>
      </w:tr>
      <w:tr w:rsidR="00217E33" w:rsidRPr="00217E33" w14:paraId="754B78F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729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3D8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6C34597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18F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653A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E8A247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69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0EEE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3721246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EB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0686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1F6ED0F2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B7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534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2BE43D8" w14:textId="77777777" w:rsidTr="00217E33">
        <w:trPr>
          <w:trHeight w:val="450"/>
        </w:trPr>
        <w:tc>
          <w:tcPr>
            <w:tcW w:w="11507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A62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HAVE YOU BEEN THE MOST OUSTANDING PLAYER IN ANY INTERSCHOOL OR INTERNATIONAL TOURNAMENTS</w:t>
            </w:r>
          </w:p>
        </w:tc>
      </w:tr>
      <w:tr w:rsidR="00217E33" w:rsidRPr="00217E33" w14:paraId="4183A3D6" w14:textId="77777777" w:rsidTr="00217E33">
        <w:trPr>
          <w:trHeight w:val="450"/>
        </w:trPr>
        <w:tc>
          <w:tcPr>
            <w:tcW w:w="11507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3DAF88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17E33" w:rsidRPr="00217E33" w14:paraId="676BD52D" w14:textId="77777777" w:rsidTr="00217E3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21C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E139" w14:textId="77777777" w:rsidR="00217E33" w:rsidRPr="00217E33" w:rsidRDefault="00217E33" w:rsidP="00217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2824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BE26" w14:textId="77777777" w:rsidR="00217E33" w:rsidRPr="00217E33" w:rsidRDefault="00217E33" w:rsidP="00217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A62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17DDD362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E0E78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23ED1FF3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1C83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IF YES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31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FBAE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TOURNAMENT</w:t>
            </w:r>
          </w:p>
        </w:tc>
      </w:tr>
      <w:tr w:rsidR="00217E33" w:rsidRPr="00217E33" w14:paraId="73FD2F7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9A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E6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A6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38C4E1D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02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DB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D3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3F92FF2E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E82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63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129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40A2C91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620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6F1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8E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6B3C8CE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BA2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1C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539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10A0D690" w14:textId="77777777" w:rsidTr="00217E33">
        <w:trPr>
          <w:trHeight w:val="450"/>
        </w:trPr>
        <w:tc>
          <w:tcPr>
            <w:tcW w:w="11507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2B77D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HAVE YOU TAKEN PART IN ANY NATIONAL OR INTERNATIONAL TOURNAMENT WITH THE APPROVAL OF THE PRINCIPAL?</w:t>
            </w:r>
          </w:p>
        </w:tc>
      </w:tr>
      <w:tr w:rsidR="00217E33" w:rsidRPr="00217E33" w14:paraId="024115A3" w14:textId="77777777" w:rsidTr="00217E33">
        <w:trPr>
          <w:trHeight w:val="645"/>
        </w:trPr>
        <w:tc>
          <w:tcPr>
            <w:tcW w:w="11507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53FDE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17E33" w:rsidRPr="00217E33" w14:paraId="0B32B036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CBF5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IF YES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34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FD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TOURNAMENT</w:t>
            </w:r>
          </w:p>
        </w:tc>
      </w:tr>
      <w:tr w:rsidR="00217E33" w:rsidRPr="00217E33" w14:paraId="60DF4E0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C50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83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2E2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FD9A50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995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CC8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23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ACFE7F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B8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AD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E4D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1825DA0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094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313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2DB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F8DA43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31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3E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4564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0801CEBC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9C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6D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19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D0B22AA" w14:textId="77777777" w:rsidTr="00217E33">
        <w:trPr>
          <w:trHeight w:val="69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64C5F5" w14:textId="4CD8788B" w:rsidR="00217E33" w:rsidRPr="00217E33" w:rsidRDefault="00217E33" w:rsidP="00355F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</w:rPr>
            </w:pPr>
            <w:r w:rsidRPr="00217E33">
              <w:rPr>
                <w:rFonts w:ascii="Calibri" w:eastAsia="Times New Roman" w:hAnsi="Calibri" w:cs="Times New Roman"/>
                <w:color w:val="FFFFFF"/>
                <w:sz w:val="18"/>
                <w:szCs w:val="18"/>
              </w:rPr>
              <w:t xml:space="preserve">PLEASE SUBMIT  THE COMPLETED APPLICATION WITH SUPPORTIVE DOCUMENTS </w:t>
            </w: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ON OR BEFORE </w:t>
            </w:r>
            <w:r w:rsidR="003C624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1</w:t>
            </w:r>
            <w:bookmarkStart w:id="0" w:name="_GoBack"/>
            <w:bookmarkEnd w:id="0"/>
            <w:r w:rsidR="003C624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3</w:t>
            </w: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.0</w:t>
            </w:r>
            <w:r w:rsidR="003C624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6</w:t>
            </w: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.202</w:t>
            </w:r>
            <w:r w:rsidR="003C624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4</w:t>
            </w:r>
            <w:r w:rsidRPr="00217E33">
              <w:rPr>
                <w:rFonts w:ascii="Calibri" w:eastAsia="Times New Roman" w:hAnsi="Calibri" w:cs="Times New Roman"/>
                <w:color w:val="FFFFFF"/>
                <w:sz w:val="18"/>
                <w:szCs w:val="18"/>
              </w:rPr>
              <w:t xml:space="preserve"> TO  DEPUTY PRINCIPAL</w:t>
            </w:r>
          </w:p>
        </w:tc>
      </w:tr>
      <w:tr w:rsidR="00217E33" w:rsidRPr="00217E33" w14:paraId="50BD2444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DCBB9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4C852F0A" w14:textId="77777777" w:rsidTr="00217E3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170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91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C9F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06E34CC7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294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297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2A0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4DC8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A55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566E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DB4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8E84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E33" w:rsidRPr="00217E33" w14:paraId="32E7EB85" w14:textId="77777777" w:rsidTr="00217E33">
        <w:trPr>
          <w:trHeight w:val="315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9051448" w14:textId="7B8433AF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</w:rPr>
              <w:t>THE ORYX WILL BE AWARDED ONLY T</w:t>
            </w:r>
            <w:r w:rsidR="00090B4F">
              <w:rPr>
                <w:rFonts w:ascii="Calibri" w:eastAsia="Times New Roman" w:hAnsi="Calibri" w:cs="Times New Roman"/>
                <w:b/>
                <w:bCs/>
                <w:color w:val="FFFFFF"/>
              </w:rPr>
              <w:t>O SENIOR SPORTSMEN/WOMEN OVER 16</w:t>
            </w:r>
          </w:p>
        </w:tc>
      </w:tr>
    </w:tbl>
    <w:p w14:paraId="06430D3C" w14:textId="77777777" w:rsidR="00AA73F8" w:rsidRPr="00217E33" w:rsidRDefault="003C6247" w:rsidP="00217E33"/>
    <w:sectPr w:rsidR="00AA73F8" w:rsidRPr="00217E33" w:rsidSect="00FD1B4E">
      <w:pgSz w:w="12240" w:h="20160" w:code="5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07"/>
    <w:rsid w:val="00090B4F"/>
    <w:rsid w:val="00103707"/>
    <w:rsid w:val="00171869"/>
    <w:rsid w:val="00217E33"/>
    <w:rsid w:val="002C0162"/>
    <w:rsid w:val="00316656"/>
    <w:rsid w:val="00355F60"/>
    <w:rsid w:val="003C6247"/>
    <w:rsid w:val="009751E6"/>
    <w:rsid w:val="00C4178E"/>
    <w:rsid w:val="00C542BC"/>
    <w:rsid w:val="00E7209A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48AF"/>
  <w15:chartTrackingRefBased/>
  <w15:docId w15:val="{5A3E56A2-2F64-4FF8-AF34-E8C2BCEE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Crisant Jayawardena</dc:creator>
  <cp:keywords/>
  <dc:description/>
  <cp:lastModifiedBy>Microsoft account</cp:lastModifiedBy>
  <cp:revision>3</cp:revision>
  <cp:lastPrinted>2023-05-24T03:59:00Z</cp:lastPrinted>
  <dcterms:created xsi:type="dcterms:W3CDTF">2023-05-24T04:00:00Z</dcterms:created>
  <dcterms:modified xsi:type="dcterms:W3CDTF">2024-06-10T18:53:00Z</dcterms:modified>
</cp:coreProperties>
</file>